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67" w:rsidRPr="00FA3867" w:rsidRDefault="00FA3867" w:rsidP="00FA3867">
      <w:pPr>
        <w:spacing w:after="0" w:line="240" w:lineRule="auto"/>
        <w:ind w:firstLine="709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3867">
        <w:rPr>
          <w:rStyle w:val="c0"/>
          <w:rFonts w:ascii="Times New Roman" w:hAnsi="Times New Roman" w:cs="Times New Roman"/>
          <w:b/>
          <w:sz w:val="28"/>
          <w:szCs w:val="28"/>
        </w:rPr>
        <w:t>Задачи для самостоятельной работы</w:t>
      </w:r>
    </w:p>
    <w:bookmarkEnd w:id="0"/>
    <w:p w:rsidR="00FA3867" w:rsidRDefault="00FA3867" w:rsidP="00FA3867">
      <w:pPr>
        <w:spacing w:after="0" w:line="240" w:lineRule="auto"/>
        <w:ind w:firstLine="709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03583C" w:rsidRPr="007254B6" w:rsidRDefault="008929CA" w:rsidP="007254B6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254B6">
        <w:rPr>
          <w:rStyle w:val="c0"/>
          <w:rFonts w:ascii="Times New Roman" w:hAnsi="Times New Roman" w:cs="Times New Roman"/>
          <w:sz w:val="28"/>
          <w:szCs w:val="28"/>
        </w:rPr>
        <w:t>1. Сколько всего трехзначных чисел?</w:t>
      </w:r>
    </w:p>
    <w:p w:rsidR="00A27187" w:rsidRPr="007254B6" w:rsidRDefault="00A27187" w:rsidP="007254B6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8929CA" w:rsidRPr="007254B6" w:rsidRDefault="008929CA" w:rsidP="007254B6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254B6">
        <w:rPr>
          <w:rFonts w:ascii="Times New Roman" w:hAnsi="Times New Roman" w:cs="Times New Roman"/>
          <w:sz w:val="28"/>
          <w:szCs w:val="28"/>
        </w:rPr>
        <w:t xml:space="preserve">2. </w:t>
      </w:r>
      <w:r w:rsidRPr="007254B6">
        <w:rPr>
          <w:rStyle w:val="c0"/>
          <w:rFonts w:ascii="Times New Roman" w:hAnsi="Times New Roman" w:cs="Times New Roman"/>
          <w:sz w:val="28"/>
          <w:szCs w:val="28"/>
        </w:rPr>
        <w:t>Дедка вдвое сильнее Бабки, Бабка втрое сильнее Внучки, Внучка вчетверо сильнее Жучки, Жучка впятеро сильнее Кошки, Кошка вшестеро сильнее Мышки. Без Мышки все остальные не могут вытащить репку, а вместе с Мышкой – могут. Сколько мышек надо собрать вместе, чтобы эти мышки смогли вытащить репку сами?</w:t>
      </w:r>
    </w:p>
    <w:p w:rsidR="00A27187" w:rsidRPr="007254B6" w:rsidRDefault="00A27187" w:rsidP="007254B6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8929CA" w:rsidRPr="007254B6" w:rsidRDefault="008929CA" w:rsidP="007254B6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254B6">
        <w:rPr>
          <w:rStyle w:val="c0"/>
          <w:rFonts w:ascii="Times New Roman" w:hAnsi="Times New Roman" w:cs="Times New Roman"/>
          <w:sz w:val="28"/>
          <w:szCs w:val="28"/>
        </w:rPr>
        <w:t>3.  Одной черепахе 300 лет, а другой 15 лет. Через сколько лет первая черепаха будет вдвое старше второй?</w:t>
      </w:r>
    </w:p>
    <w:p w:rsidR="00A27187" w:rsidRPr="007254B6" w:rsidRDefault="00A27187" w:rsidP="007254B6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8929CA" w:rsidRPr="007254B6" w:rsidRDefault="008929CA" w:rsidP="007254B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7254B6">
        <w:rPr>
          <w:rStyle w:val="c0"/>
          <w:sz w:val="28"/>
          <w:szCs w:val="28"/>
        </w:rPr>
        <w:t>4.  Из двух одинаковых железных проволок кузнец сковал по железной цепи. Первая содержит 80 звеньев, а вторая – 100. Каждое звено первой цепи на 5 граммов тяжелее каждого звена</w:t>
      </w:r>
      <w:r w:rsidR="00A27187" w:rsidRPr="007254B6">
        <w:rPr>
          <w:rStyle w:val="c0"/>
          <w:sz w:val="28"/>
          <w:szCs w:val="28"/>
        </w:rPr>
        <w:t xml:space="preserve"> </w:t>
      </w:r>
      <w:r w:rsidRPr="007254B6">
        <w:rPr>
          <w:rStyle w:val="c0"/>
          <w:sz w:val="28"/>
          <w:szCs w:val="28"/>
        </w:rPr>
        <w:t>второй цепи. Какова масса цепей?</w:t>
      </w:r>
    </w:p>
    <w:p w:rsidR="00A27187" w:rsidRPr="007254B6" w:rsidRDefault="00A27187" w:rsidP="007254B6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</w:p>
    <w:p w:rsidR="008929CA" w:rsidRPr="007254B6" w:rsidRDefault="008929CA" w:rsidP="0072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4B6">
        <w:rPr>
          <w:rStyle w:val="c0"/>
          <w:rFonts w:ascii="Times New Roman" w:hAnsi="Times New Roman" w:cs="Times New Roman"/>
          <w:sz w:val="28"/>
          <w:szCs w:val="28"/>
        </w:rPr>
        <w:t xml:space="preserve">5. </w:t>
      </w:r>
      <w:r w:rsidRPr="007254B6">
        <w:rPr>
          <w:rFonts w:ascii="Times New Roman" w:hAnsi="Times New Roman" w:cs="Times New Roman"/>
          <w:sz w:val="28"/>
          <w:szCs w:val="28"/>
        </w:rPr>
        <w:t>Когда Винни-Пух пришел в гости к Кролику, он съел 3 тарелки меда, 4 тарелки сгущенки и 2 тарелки варенья,</w:t>
      </w:r>
      <w:r w:rsidR="00A27187" w:rsidRPr="007254B6">
        <w:rPr>
          <w:rFonts w:ascii="Times New Roman" w:hAnsi="Times New Roman" w:cs="Times New Roman"/>
          <w:sz w:val="28"/>
          <w:szCs w:val="28"/>
        </w:rPr>
        <w:t xml:space="preserve"> </w:t>
      </w:r>
      <w:r w:rsidRPr="007254B6">
        <w:rPr>
          <w:rFonts w:ascii="Times New Roman" w:hAnsi="Times New Roman" w:cs="Times New Roman"/>
          <w:sz w:val="28"/>
          <w:szCs w:val="28"/>
        </w:rPr>
        <w:t>а после этого не смог выйти наружу из-за того, что сильно растолстел от такой еды.</w:t>
      </w:r>
      <w:r w:rsidR="00A27187" w:rsidRPr="007254B6">
        <w:rPr>
          <w:rFonts w:ascii="Times New Roman" w:hAnsi="Times New Roman" w:cs="Times New Roman"/>
          <w:sz w:val="28"/>
          <w:szCs w:val="28"/>
        </w:rPr>
        <w:t xml:space="preserve"> </w:t>
      </w:r>
      <w:r w:rsidRPr="007254B6">
        <w:rPr>
          <w:rFonts w:ascii="Times New Roman" w:hAnsi="Times New Roman" w:cs="Times New Roman"/>
          <w:sz w:val="28"/>
          <w:szCs w:val="28"/>
        </w:rPr>
        <w:t>Но известно, что если бы он съел 2 тарелки меда, 3 тарелки сгущенки и 4 тарелки варенья или 4 тарелки меда,</w:t>
      </w:r>
      <w:r w:rsidR="00A27187" w:rsidRPr="007254B6">
        <w:rPr>
          <w:rFonts w:ascii="Times New Roman" w:hAnsi="Times New Roman" w:cs="Times New Roman"/>
          <w:sz w:val="28"/>
          <w:szCs w:val="28"/>
        </w:rPr>
        <w:t xml:space="preserve"> </w:t>
      </w:r>
      <w:r w:rsidRPr="007254B6">
        <w:rPr>
          <w:rFonts w:ascii="Times New Roman" w:hAnsi="Times New Roman" w:cs="Times New Roman"/>
          <w:sz w:val="28"/>
          <w:szCs w:val="28"/>
        </w:rPr>
        <w:t>2 тарелки сгущенки и 3 тарелки варенья, то спокойно смог бы покинуть нору гостеприимного Кролика.</w:t>
      </w:r>
      <w:r w:rsidR="00A27187" w:rsidRPr="007254B6">
        <w:rPr>
          <w:rFonts w:ascii="Times New Roman" w:hAnsi="Times New Roman" w:cs="Times New Roman"/>
          <w:sz w:val="28"/>
          <w:szCs w:val="28"/>
        </w:rPr>
        <w:t xml:space="preserve"> </w:t>
      </w:r>
      <w:r w:rsidRPr="007254B6">
        <w:rPr>
          <w:rFonts w:ascii="Times New Roman" w:hAnsi="Times New Roman" w:cs="Times New Roman"/>
          <w:sz w:val="28"/>
          <w:szCs w:val="28"/>
        </w:rPr>
        <w:t>От чего больше толстеют: от варенья или от сгущенки?</w:t>
      </w:r>
    </w:p>
    <w:p w:rsidR="00A27187" w:rsidRPr="007254B6" w:rsidRDefault="00A27187" w:rsidP="0072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9CA" w:rsidRPr="007254B6" w:rsidRDefault="008929CA" w:rsidP="007254B6">
      <w:pPr>
        <w:spacing w:after="0" w:line="24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7254B6">
        <w:rPr>
          <w:rFonts w:ascii="Times New Roman" w:hAnsi="Times New Roman" w:cs="Times New Roman"/>
          <w:sz w:val="28"/>
          <w:szCs w:val="28"/>
        </w:rPr>
        <w:t xml:space="preserve">6. </w:t>
      </w:r>
      <w:r w:rsidRPr="007254B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Доктор Айболит раздал четырем заболевшим зверям 2006 чудодейственных таблеток. Носорог получил на одну больше, чем крокодил, бегемот – на одну больше, чем носорог, а слон – на одну больше, чем бегемот. Сколько таблеток придется съесть слону?</w:t>
      </w:r>
      <w:r w:rsidR="00A27187" w:rsidRPr="007254B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</w:t>
      </w:r>
    </w:p>
    <w:p w:rsidR="00A27187" w:rsidRPr="007254B6" w:rsidRDefault="00A27187" w:rsidP="007254B6">
      <w:pPr>
        <w:spacing w:after="0" w:line="24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</w:p>
    <w:p w:rsidR="008929CA" w:rsidRPr="007254B6" w:rsidRDefault="008929CA" w:rsidP="0072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7254B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7. </w:t>
      </w:r>
      <w:r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>В оранжерее было срезано 360 гвоздик. Причем красных на 80 больше, чем белых, а розовых на 160 штук меньше, чем красных.</w:t>
      </w:r>
      <w:r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br/>
        <w:t xml:space="preserve">Какое наибольшее число одинаковых букетов можно составить из этого количества </w:t>
      </w:r>
      <w:proofErr w:type="gramStart"/>
      <w:r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>цветов ?</w:t>
      </w:r>
      <w:proofErr w:type="gramEnd"/>
      <w:r w:rsidR="00A27187"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</w:t>
      </w:r>
      <w:r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>Сколько и каких цветов было в каждом букете? </w:t>
      </w:r>
    </w:p>
    <w:p w:rsidR="00A27187" w:rsidRPr="007254B6" w:rsidRDefault="00A27187" w:rsidP="0072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:rsidR="008929CA" w:rsidRPr="007254B6" w:rsidRDefault="007254B6" w:rsidP="0072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>8</w:t>
      </w:r>
      <w:r w:rsidR="008929CA"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. </w:t>
      </w:r>
      <w:r w:rsidR="00A27187"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>Из 38 учащихся 28 посещают хор и 17 лыжную секцию.</w:t>
      </w:r>
      <w:r w:rsidR="00A27187"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br/>
        <w:t>Сколько лыжников посещает хор, если в классе нет учащихся, которые не</w:t>
      </w:r>
      <w:r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посещают хор или лыжную секцию</w:t>
      </w:r>
      <w:r w:rsidR="00A27187"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>? </w:t>
      </w:r>
    </w:p>
    <w:p w:rsidR="00A27187" w:rsidRPr="007254B6" w:rsidRDefault="00A27187" w:rsidP="0072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:rsidR="00A27187" w:rsidRPr="007254B6" w:rsidRDefault="007254B6" w:rsidP="0072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>9</w:t>
      </w:r>
      <w:r w:rsidR="00A27187"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>. Какой цифрой оканчивается сумма 9</w:t>
      </w:r>
      <w:r w:rsidR="00A27187" w:rsidRPr="007254B6">
        <w:rPr>
          <w:rFonts w:ascii="Times New Roman" w:hAnsi="Times New Roman" w:cs="Times New Roman"/>
          <w:sz w:val="28"/>
          <w:szCs w:val="28"/>
          <w:shd w:val="clear" w:color="auto" w:fill="F0F0F0"/>
          <w:vertAlign w:val="superscript"/>
        </w:rPr>
        <w:t>2007</w:t>
      </w:r>
      <w:r w:rsidR="00A27187"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 + </w:t>
      </w:r>
      <w:proofErr w:type="gramStart"/>
      <w:r w:rsidR="00A27187"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>9</w:t>
      </w:r>
      <w:r w:rsidR="00A27187" w:rsidRPr="007254B6">
        <w:rPr>
          <w:rFonts w:ascii="Times New Roman" w:hAnsi="Times New Roman" w:cs="Times New Roman"/>
          <w:sz w:val="28"/>
          <w:szCs w:val="28"/>
          <w:shd w:val="clear" w:color="auto" w:fill="F0F0F0"/>
          <w:vertAlign w:val="superscript"/>
        </w:rPr>
        <w:t>2006</w:t>
      </w:r>
      <w:r w:rsidR="00A27187"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> ?</w:t>
      </w:r>
      <w:proofErr w:type="gramEnd"/>
      <w:r w:rsidR="00A27187"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> </w:t>
      </w:r>
    </w:p>
    <w:p w:rsidR="00A27187" w:rsidRPr="007254B6" w:rsidRDefault="00A27187" w:rsidP="0072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:rsidR="00A27187" w:rsidRPr="007254B6" w:rsidRDefault="007254B6" w:rsidP="007254B6">
      <w:pPr>
        <w:pStyle w:val="NormalWeb"/>
        <w:shd w:val="clear" w:color="auto" w:fill="F5F5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4B6">
        <w:rPr>
          <w:sz w:val="28"/>
          <w:szCs w:val="28"/>
          <w:shd w:val="clear" w:color="auto" w:fill="F0F0F0"/>
        </w:rPr>
        <w:t>10</w:t>
      </w:r>
      <w:r w:rsidR="00A27187" w:rsidRPr="007254B6">
        <w:rPr>
          <w:sz w:val="28"/>
          <w:szCs w:val="28"/>
          <w:shd w:val="clear" w:color="auto" w:fill="F0F0F0"/>
        </w:rPr>
        <w:t xml:space="preserve">. </w:t>
      </w:r>
      <w:r w:rsidR="00A27187" w:rsidRPr="007254B6">
        <w:rPr>
          <w:sz w:val="28"/>
          <w:szCs w:val="28"/>
        </w:rPr>
        <w:t xml:space="preserve">Нарисуйте на плоскости пять различных прямых так, чтобы они пересекались ровно в семи различных точках. </w:t>
      </w:r>
    </w:p>
    <w:p w:rsidR="00A27187" w:rsidRPr="007254B6" w:rsidRDefault="00A27187" w:rsidP="007254B6">
      <w:pPr>
        <w:pStyle w:val="NormalWeb"/>
        <w:shd w:val="clear" w:color="auto" w:fill="F5F5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7187" w:rsidRPr="007254B6" w:rsidRDefault="007254B6" w:rsidP="00725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>11</w:t>
      </w:r>
      <w:r w:rsidR="00A27187"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>. Какими двумя цифрами заканчивается число 13</w:t>
      </w:r>
      <w:proofErr w:type="gramStart"/>
      <w:r w:rsidR="00A27187"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>! ?</w:t>
      </w:r>
      <w:proofErr w:type="gramEnd"/>
      <w:r w:rsidR="00A27187" w:rsidRPr="007254B6">
        <w:rPr>
          <w:rFonts w:ascii="Times New Roman" w:hAnsi="Times New Roman" w:cs="Times New Roman"/>
          <w:sz w:val="28"/>
          <w:szCs w:val="28"/>
          <w:shd w:val="clear" w:color="auto" w:fill="F0F0F0"/>
        </w:rPr>
        <w:t> </w:t>
      </w:r>
    </w:p>
    <w:p w:rsidR="00A27187" w:rsidRPr="007254B6" w:rsidRDefault="00A27187" w:rsidP="007254B6">
      <w:pPr>
        <w:pStyle w:val="NormalWeb"/>
        <w:shd w:val="clear" w:color="auto" w:fill="F5F5F5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</w:p>
    <w:p w:rsidR="00A27187" w:rsidRPr="007254B6" w:rsidRDefault="00A27187" w:rsidP="008929CA"/>
    <w:sectPr w:rsidR="00A27187" w:rsidRPr="0072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4C"/>
    <w:rsid w:val="0003583C"/>
    <w:rsid w:val="000D184C"/>
    <w:rsid w:val="007254B6"/>
    <w:rsid w:val="008929CA"/>
    <w:rsid w:val="00A27187"/>
    <w:rsid w:val="00FA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4487D-2F19-40AC-A3E7-3F9DD226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0">
    <w:name w:val="c0"/>
    <w:basedOn w:val="DefaultParagraphFont"/>
    <w:rsid w:val="008929CA"/>
  </w:style>
  <w:style w:type="paragraph" w:styleId="ListParagraph">
    <w:name w:val="List Paragraph"/>
    <w:basedOn w:val="Normal"/>
    <w:uiPriority w:val="34"/>
    <w:qFormat/>
    <w:rsid w:val="008929CA"/>
    <w:pPr>
      <w:ind w:left="720"/>
      <w:contextualSpacing/>
    </w:pPr>
  </w:style>
  <w:style w:type="paragraph" w:customStyle="1" w:styleId="c1">
    <w:name w:val="c1"/>
    <w:basedOn w:val="Normal"/>
    <w:rsid w:val="0089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8929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Кочетова Ирина Викторовна</dc:creator>
  <cp:lastModifiedBy>Кочетова Ирина Викторовна</cp:lastModifiedBy>
  <cp:revision>2</cp:revision>
  <dcterms:created xsi:type="dcterms:W3CDTF">2020-10-14T09:44:00Z</dcterms:created>
  <dcterms:modified xsi:type="dcterms:W3CDTF">2020-10-14T09:44:00Z</dcterms:modified>
</cp:coreProperties>
</file>